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75" w:rsidRPr="006B7875" w:rsidRDefault="006B7875" w:rsidP="006B7875">
      <w:pPr>
        <w:pStyle w:val="a3"/>
        <w:jc w:val="right"/>
        <w:rPr>
          <w:b w:val="0"/>
          <w:sz w:val="24"/>
          <w:szCs w:val="24"/>
        </w:rPr>
      </w:pPr>
    </w:p>
    <w:p w:rsidR="003477B6" w:rsidRDefault="003477B6" w:rsidP="00E373F5">
      <w:pPr>
        <w:pStyle w:val="a3"/>
      </w:pPr>
    </w:p>
    <w:p w:rsidR="00933631" w:rsidRDefault="00933631" w:rsidP="00E373F5">
      <w:pPr>
        <w:pStyle w:val="a3"/>
      </w:pPr>
      <w:r>
        <w:t>СОВЕТ НАРОДНЫХ ДЕПУТАТОВ</w:t>
      </w:r>
    </w:p>
    <w:p w:rsidR="00933631" w:rsidRPr="00DC3550" w:rsidRDefault="00933631" w:rsidP="00933631">
      <w:pPr>
        <w:pStyle w:val="a3"/>
      </w:pPr>
      <w:r>
        <w:t>МУНИЦИПАЛЬНОГО ОБРАЗОВАНИЯ</w:t>
      </w:r>
      <w:r w:rsidRPr="00DC3550">
        <w:t xml:space="preserve"> </w:t>
      </w:r>
      <w:r>
        <w:t>НЕБЫЛОВСКОЕ</w:t>
      </w:r>
    </w:p>
    <w:p w:rsidR="00933631" w:rsidRPr="003643FB" w:rsidRDefault="00933631" w:rsidP="00933631">
      <w:pPr>
        <w:pStyle w:val="a3"/>
        <w:rPr>
          <w:szCs w:val="32"/>
        </w:rPr>
      </w:pPr>
      <w:r w:rsidRPr="003643FB">
        <w:rPr>
          <w:szCs w:val="32"/>
        </w:rPr>
        <w:t>ЮРЬЕВ-ПОЛЬСКОГО РАЙОНА</w:t>
      </w:r>
    </w:p>
    <w:p w:rsidR="00933631" w:rsidRPr="00160CA7" w:rsidRDefault="00933631" w:rsidP="00933631">
      <w:pPr>
        <w:jc w:val="center"/>
        <w:rPr>
          <w:b/>
          <w:bCs/>
          <w:sz w:val="28"/>
          <w:szCs w:val="28"/>
        </w:rPr>
      </w:pPr>
    </w:p>
    <w:p w:rsidR="00933631" w:rsidRPr="00160CA7" w:rsidRDefault="00933631" w:rsidP="00933631">
      <w:pPr>
        <w:pStyle w:val="3"/>
        <w:rPr>
          <w:szCs w:val="32"/>
        </w:rPr>
      </w:pPr>
      <w:r w:rsidRPr="00160CA7">
        <w:rPr>
          <w:szCs w:val="32"/>
        </w:rPr>
        <w:t>РЕШЕНИЕ</w:t>
      </w:r>
    </w:p>
    <w:p w:rsidR="00933631" w:rsidRDefault="00933631" w:rsidP="00933631">
      <w:pPr>
        <w:jc w:val="both"/>
        <w:rPr>
          <w:sz w:val="28"/>
          <w:szCs w:val="28"/>
        </w:rPr>
      </w:pPr>
    </w:p>
    <w:p w:rsidR="003477B6" w:rsidRDefault="003477B6" w:rsidP="00933631">
      <w:pPr>
        <w:jc w:val="both"/>
        <w:rPr>
          <w:sz w:val="28"/>
          <w:szCs w:val="28"/>
        </w:rPr>
      </w:pPr>
    </w:p>
    <w:p w:rsidR="003477B6" w:rsidRDefault="003477B6" w:rsidP="00933631">
      <w:pPr>
        <w:jc w:val="both"/>
        <w:rPr>
          <w:sz w:val="28"/>
          <w:szCs w:val="28"/>
        </w:rPr>
      </w:pPr>
    </w:p>
    <w:p w:rsidR="00933631" w:rsidRDefault="00933631" w:rsidP="00933631">
      <w:pPr>
        <w:tabs>
          <w:tab w:val="left" w:pos="6804"/>
        </w:tabs>
        <w:jc w:val="both"/>
      </w:pPr>
      <w:r w:rsidRPr="00E373F5">
        <w:rPr>
          <w:sz w:val="28"/>
          <w:szCs w:val="28"/>
        </w:rPr>
        <w:t>от</w:t>
      </w:r>
      <w:r w:rsidR="006B2D2C" w:rsidRPr="00E373F5">
        <w:rPr>
          <w:sz w:val="28"/>
          <w:szCs w:val="28"/>
        </w:rPr>
        <w:t xml:space="preserve"> </w:t>
      </w:r>
      <w:r w:rsidR="003477B6">
        <w:rPr>
          <w:sz w:val="28"/>
          <w:szCs w:val="28"/>
        </w:rPr>
        <w:t>20.11.2020</w:t>
      </w:r>
      <w:r w:rsidR="00806CC5" w:rsidRPr="00E373F5">
        <w:rPr>
          <w:sz w:val="28"/>
          <w:szCs w:val="28"/>
        </w:rPr>
        <w:t xml:space="preserve"> </w:t>
      </w:r>
      <w:r w:rsidR="00E373F5">
        <w:rPr>
          <w:sz w:val="28"/>
          <w:szCs w:val="28"/>
        </w:rPr>
        <w:t xml:space="preserve">                     </w:t>
      </w:r>
      <w:r w:rsidRPr="00E373F5">
        <w:rPr>
          <w:sz w:val="28"/>
          <w:szCs w:val="28"/>
        </w:rPr>
        <w:t xml:space="preserve"> </w:t>
      </w:r>
      <w:r w:rsidRPr="00EF7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234F0F">
        <w:rPr>
          <w:sz w:val="28"/>
          <w:szCs w:val="28"/>
        </w:rPr>
        <w:t xml:space="preserve">№ </w:t>
      </w:r>
      <w:r w:rsidR="003477B6">
        <w:rPr>
          <w:sz w:val="28"/>
          <w:szCs w:val="28"/>
        </w:rPr>
        <w:t>17</w:t>
      </w:r>
    </w:p>
    <w:p w:rsidR="00933631" w:rsidRDefault="00933631" w:rsidP="00933631">
      <w:pPr>
        <w:jc w:val="both"/>
      </w:pPr>
    </w:p>
    <w:p w:rsidR="00933631" w:rsidRPr="0019381B" w:rsidRDefault="00933631" w:rsidP="003477B6">
      <w:pPr>
        <w:ind w:right="4535"/>
        <w:jc w:val="both"/>
        <w:rPr>
          <w:i/>
        </w:rPr>
      </w:pPr>
      <w:r w:rsidRPr="004D039E">
        <w:rPr>
          <w:i/>
        </w:rPr>
        <w:t>Об установлении размера платы за пользование жилым помещением (платы за наём) для нанимателей жилых помещений муниципального жилищного фонда муниципальног</w:t>
      </w:r>
      <w:r w:rsidR="00806CC5">
        <w:rPr>
          <w:i/>
        </w:rPr>
        <w:t>о</w:t>
      </w:r>
      <w:r w:rsidR="006B7875">
        <w:rPr>
          <w:i/>
        </w:rPr>
        <w:t xml:space="preserve"> образования Небыловское на 2021</w:t>
      </w:r>
      <w:r w:rsidR="00806CC5">
        <w:rPr>
          <w:i/>
        </w:rPr>
        <w:t xml:space="preserve"> </w:t>
      </w:r>
      <w:r w:rsidRPr="004D039E">
        <w:rPr>
          <w:i/>
        </w:rPr>
        <w:t>год</w:t>
      </w:r>
    </w:p>
    <w:p w:rsidR="00234F0F" w:rsidRDefault="00234F0F" w:rsidP="00933631">
      <w:pPr>
        <w:tabs>
          <w:tab w:val="left" w:pos="709"/>
        </w:tabs>
        <w:jc w:val="both"/>
        <w:rPr>
          <w:sz w:val="28"/>
          <w:szCs w:val="28"/>
        </w:rPr>
      </w:pPr>
    </w:p>
    <w:p w:rsidR="00933631" w:rsidRPr="00933631" w:rsidRDefault="00933631" w:rsidP="009336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3631">
        <w:rPr>
          <w:sz w:val="28"/>
          <w:szCs w:val="28"/>
        </w:rPr>
        <w:t>В соответствии со ст.154, ст.156 Жилищного кодекса Российской Федерации,  Бюджетным кодексом Российской Федерации,  Федеральным законом от 06.10.2003 №131-ФЗ «Об общих принципах организации местного самоуправления Российской Федерации», 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933631">
        <w:rPr>
          <w:sz w:val="28"/>
          <w:szCs w:val="28"/>
        </w:rPr>
        <w:t>пр</w:t>
      </w:r>
      <w:proofErr w:type="spellEnd"/>
      <w:r w:rsidRPr="00933631">
        <w:rPr>
          <w:sz w:val="28"/>
          <w:szCs w:val="28"/>
        </w:rPr>
        <w:t xml:space="preserve"> 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Совет народных </w:t>
      </w:r>
      <w:r w:rsidRPr="00234F0F">
        <w:rPr>
          <w:sz w:val="28"/>
          <w:szCs w:val="28"/>
        </w:rPr>
        <w:t xml:space="preserve">депутатов муниципального образования Небыловское </w:t>
      </w:r>
      <w:r w:rsidR="00234F0F" w:rsidRPr="00234F0F">
        <w:rPr>
          <w:sz w:val="28"/>
          <w:szCs w:val="28"/>
        </w:rPr>
        <w:t>р е ш и л:</w:t>
      </w:r>
    </w:p>
    <w:p w:rsidR="00933631" w:rsidRDefault="00933631" w:rsidP="00933631">
      <w:pPr>
        <w:jc w:val="both"/>
        <w:rPr>
          <w:sz w:val="28"/>
          <w:szCs w:val="28"/>
        </w:rPr>
      </w:pP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ind w:left="0" w:firstLine="720"/>
        <w:rPr>
          <w:szCs w:val="28"/>
        </w:rPr>
      </w:pPr>
      <w:r w:rsidRPr="0019381B">
        <w:t xml:space="preserve">Утвердить «Положение 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>
        <w:t>Небыловское</w:t>
      </w:r>
      <w:r w:rsidRPr="0019381B">
        <w:t xml:space="preserve"> согласно приложению №</w:t>
      </w:r>
      <w:r w:rsidR="00234F0F">
        <w:t xml:space="preserve"> </w:t>
      </w:r>
      <w:r w:rsidRPr="0019381B">
        <w:t>1</w:t>
      </w:r>
      <w:r w:rsidRPr="0019381B">
        <w:rPr>
          <w:szCs w:val="28"/>
        </w:rPr>
        <w:t>.</w:t>
      </w: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  <w:rPr>
          <w:szCs w:val="28"/>
        </w:rPr>
      </w:pPr>
      <w:r w:rsidRPr="0019381B">
        <w:rPr>
          <w:szCs w:val="28"/>
        </w:rPr>
        <w:t xml:space="preserve">Утвердить «Расчет размера базовой ставки платы за </w:t>
      </w:r>
      <w:r w:rsidRPr="0019381B">
        <w:t xml:space="preserve">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6B7875">
        <w:t>Небыловское на 2021</w:t>
      </w:r>
      <w:r w:rsidRPr="0019381B">
        <w:t xml:space="preserve"> год» согласно приложению №</w:t>
      </w:r>
      <w:r w:rsidR="00234F0F">
        <w:t xml:space="preserve"> </w:t>
      </w:r>
      <w:r w:rsidRPr="0019381B">
        <w:t>2</w:t>
      </w:r>
      <w:r w:rsidRPr="0019381B">
        <w:rPr>
          <w:szCs w:val="28"/>
        </w:rPr>
        <w:t>.</w:t>
      </w:r>
    </w:p>
    <w:p w:rsidR="00933631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  <w:rPr>
          <w:szCs w:val="28"/>
        </w:rPr>
      </w:pPr>
      <w:r w:rsidRPr="0019381B">
        <w:rPr>
          <w:szCs w:val="28"/>
        </w:rPr>
        <w:t xml:space="preserve">Решение Совета народных депутатов муниципального образования </w:t>
      </w:r>
      <w:r>
        <w:rPr>
          <w:szCs w:val="28"/>
        </w:rPr>
        <w:t>Небыловс</w:t>
      </w:r>
      <w:r w:rsidR="00806CC5">
        <w:rPr>
          <w:szCs w:val="28"/>
        </w:rPr>
        <w:t>кое Юрьев-Польского района от 13.</w:t>
      </w:r>
      <w:r w:rsidR="00D427C0">
        <w:rPr>
          <w:szCs w:val="28"/>
        </w:rPr>
        <w:t>0</w:t>
      </w:r>
      <w:r w:rsidR="00A87D5A">
        <w:rPr>
          <w:szCs w:val="28"/>
        </w:rPr>
        <w:t>9.2019 № 24</w:t>
      </w:r>
      <w:r w:rsidRPr="0019381B">
        <w:rPr>
          <w:szCs w:val="28"/>
        </w:rPr>
        <w:t xml:space="preserve"> «</w:t>
      </w:r>
      <w:r w:rsidR="00D427C0" w:rsidRPr="00D427C0">
        <w:rPr>
          <w:szCs w:val="28"/>
        </w:rPr>
        <w:t xml:space="preserve">Об установлении размера платы за пользование жилым помещением (платы за наём) для нанимателей жилых помещений муниципального жилищного фонда </w:t>
      </w:r>
      <w:r w:rsidR="00D427C0" w:rsidRPr="00D427C0">
        <w:rPr>
          <w:szCs w:val="28"/>
        </w:rPr>
        <w:lastRenderedPageBreak/>
        <w:t>муниципального</w:t>
      </w:r>
      <w:r w:rsidR="00A87D5A">
        <w:rPr>
          <w:szCs w:val="28"/>
        </w:rPr>
        <w:t xml:space="preserve"> образования Небыловское на 2020</w:t>
      </w:r>
      <w:r w:rsidR="00D427C0" w:rsidRPr="00D427C0">
        <w:rPr>
          <w:szCs w:val="28"/>
        </w:rPr>
        <w:t xml:space="preserve"> год</w:t>
      </w:r>
      <w:r w:rsidRPr="0019381B">
        <w:rPr>
          <w:szCs w:val="28"/>
        </w:rPr>
        <w:t>» призн</w:t>
      </w:r>
      <w:r w:rsidR="00A87D5A">
        <w:rPr>
          <w:szCs w:val="28"/>
        </w:rPr>
        <w:t>ать утратившим силу с 01.01.2021</w:t>
      </w:r>
      <w:r w:rsidR="00BA22EA">
        <w:rPr>
          <w:szCs w:val="28"/>
        </w:rPr>
        <w:t xml:space="preserve"> года</w:t>
      </w:r>
      <w:r w:rsidRPr="0019381B">
        <w:rPr>
          <w:szCs w:val="28"/>
        </w:rPr>
        <w:t>.</w:t>
      </w: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</w:pPr>
      <w:r w:rsidRPr="0019381B">
        <w:t xml:space="preserve">Настоящее решение вступает в силу с </w:t>
      </w:r>
      <w:r w:rsidR="00A87D5A">
        <w:t>01.01.2021</w:t>
      </w:r>
      <w:r w:rsidR="00BA22EA">
        <w:t xml:space="preserve"> года</w:t>
      </w:r>
      <w:r w:rsidRPr="0019381B">
        <w:t xml:space="preserve"> и подлежит официальному опубликованию.</w:t>
      </w:r>
    </w:p>
    <w:p w:rsid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P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Default="00D1486D" w:rsidP="00933631">
      <w:pPr>
        <w:pStyle w:val="a5"/>
      </w:pPr>
      <w:r>
        <w:t>Глава муниципального образования</w:t>
      </w:r>
    </w:p>
    <w:p w:rsidR="00D1486D" w:rsidRDefault="00D1486D" w:rsidP="00933631">
      <w:pPr>
        <w:pStyle w:val="a5"/>
      </w:pPr>
      <w:r>
        <w:t>Небыловское</w:t>
      </w:r>
      <w:r w:rsidR="003477B6">
        <w:t xml:space="preserve">                                                                                       Н. М. Бессонова</w:t>
      </w:r>
    </w:p>
    <w:p w:rsidR="003477B6" w:rsidRDefault="003477B6" w:rsidP="00933631">
      <w:pPr>
        <w:pStyle w:val="a5"/>
      </w:pPr>
      <w:r>
        <w:br w:type="page"/>
      </w:r>
    </w:p>
    <w:p w:rsidR="00234F0F" w:rsidRDefault="00234F0F" w:rsidP="00933631">
      <w:pPr>
        <w:spacing w:before="600"/>
        <w:jc w:val="both"/>
      </w:pPr>
    </w:p>
    <w:p w:rsidR="00933631" w:rsidRDefault="00933631" w:rsidP="00933631">
      <w:pPr>
        <w:ind w:left="4820"/>
        <w:jc w:val="center"/>
      </w:pPr>
      <w:r>
        <w:t>Приложение № 1</w:t>
      </w:r>
    </w:p>
    <w:p w:rsidR="00933631" w:rsidRDefault="00933631" w:rsidP="00933631">
      <w:pPr>
        <w:ind w:left="4820"/>
        <w:jc w:val="center"/>
      </w:pPr>
      <w:r>
        <w:t>к решению Совета народных депутатов</w:t>
      </w:r>
    </w:p>
    <w:p w:rsidR="00933631" w:rsidRDefault="00933631" w:rsidP="00933631">
      <w:pPr>
        <w:ind w:left="4820"/>
        <w:jc w:val="center"/>
      </w:pPr>
      <w:r>
        <w:t>муниципального  образования Небыловское</w:t>
      </w:r>
    </w:p>
    <w:p w:rsidR="00933631" w:rsidRPr="00234F0F" w:rsidRDefault="00234F0F" w:rsidP="00933631">
      <w:pPr>
        <w:ind w:left="4820"/>
        <w:jc w:val="center"/>
      </w:pPr>
      <w:r>
        <w:t>от 2</w:t>
      </w:r>
      <w:r w:rsidR="003477B6">
        <w:t>0</w:t>
      </w:r>
      <w:r>
        <w:t>.1</w:t>
      </w:r>
      <w:r w:rsidR="003477B6">
        <w:t>1</w:t>
      </w:r>
      <w:r>
        <w:t xml:space="preserve">.2020 № </w:t>
      </w:r>
      <w:r w:rsidR="003477B6">
        <w:t>17</w:t>
      </w: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ПОЛОЖЕНИЕ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>
        <w:rPr>
          <w:b/>
          <w:sz w:val="28"/>
          <w:szCs w:val="28"/>
        </w:rPr>
        <w:t>Небыловское</w:t>
      </w: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6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154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41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от 06.10.2003 N131-ФЗ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фонда».</w:t>
      </w: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наём) для нанимателей жилых помещений по договорам социального найма жилых помещений муниципального жилищного фонда (далее - плата за наём жилых помещений).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1.3. Основным принципом формирования платы за пользование жилым помещением (платы за наём)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. Размер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2.1. Базовая плата за пользование жилым помещением (плата за наём) жилого помещения устанавливается на 1 кв. м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>. Размер платы за наём j-ого жилого помещения, предоставленного по договору социального найма или договору найма жилого помещения, определяется по формуле 1: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2.2. Величина коэффициента соответствия платы устанавливается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19381B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исходя из социально-экономических условий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в интервале от 0 до 1.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2.3.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>. Расчет базовой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3.1. Базовый размер платы за наём жилого пом</w:t>
      </w:r>
      <w:r w:rsidR="00D427C0">
        <w:rPr>
          <w:rFonts w:ascii="Times New Roman" w:hAnsi="Times New Roman" w:cs="Times New Roman"/>
          <w:sz w:val="28"/>
          <w:szCs w:val="28"/>
        </w:rPr>
        <w:t>ещения определяется по формуле</w:t>
      </w:r>
      <w:r w:rsidRPr="0019381B">
        <w:rPr>
          <w:rFonts w:ascii="Times New Roman" w:hAnsi="Times New Roman" w:cs="Times New Roman"/>
          <w:sz w:val="28"/>
          <w:szCs w:val="28"/>
        </w:rPr>
        <w:t>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3.2.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3E22C5">
        <w:rPr>
          <w:rFonts w:ascii="Times New Roman" w:hAnsi="Times New Roman" w:cs="Times New Roman"/>
          <w:sz w:val="28"/>
          <w:szCs w:val="28"/>
        </w:rPr>
        <w:t xml:space="preserve"> определяется 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381B">
        <w:rPr>
          <w:rFonts w:ascii="Times New Roman" w:hAnsi="Times New Roman" w:cs="Times New Roman"/>
          <w:sz w:val="28"/>
          <w:szCs w:val="28"/>
        </w:rPr>
        <w:t>. Расчет коэффициента, характеризующего качество и благоустройство жилого помещения, месторасположения дома</w:t>
      </w: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4.1. 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дома. Интегральное значение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9381B">
        <w:rPr>
          <w:rFonts w:ascii="Times New Roman" w:hAnsi="Times New Roman" w:cs="Times New Roman"/>
          <w:sz w:val="28"/>
          <w:szCs w:val="28"/>
        </w:rPr>
        <w:lastRenderedPageBreak/>
        <w:t>жилого помещения рассчитывается как средневзвешенное значение показателей по отдельным параметрам по формуле 3: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1049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4.2. Значения показателей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оцени</w:t>
      </w:r>
      <w:r>
        <w:rPr>
          <w:rFonts w:ascii="Times New Roman" w:hAnsi="Times New Roman" w:cs="Times New Roman"/>
          <w:sz w:val="28"/>
          <w:szCs w:val="28"/>
        </w:rPr>
        <w:t>ваются в интервале от 0,9 до 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3477B6" w:rsidRDefault="003477B6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631" w:rsidRPr="009A67A7" w:rsidRDefault="00933631" w:rsidP="003477B6">
      <w:pPr>
        <w:ind w:left="3969"/>
        <w:jc w:val="center"/>
      </w:pPr>
      <w:r w:rsidRPr="009A67A7">
        <w:lastRenderedPageBreak/>
        <w:t>Приложение</w:t>
      </w:r>
    </w:p>
    <w:p w:rsidR="00933631" w:rsidRPr="009A67A7" w:rsidRDefault="00933631" w:rsidP="003477B6">
      <w:pPr>
        <w:ind w:left="3969"/>
        <w:jc w:val="center"/>
      </w:pPr>
      <w:r w:rsidRPr="009A67A7">
        <w:t xml:space="preserve">к </w:t>
      </w:r>
      <w:r>
        <w:t xml:space="preserve"> </w:t>
      </w:r>
      <w:r w:rsidRPr="009A67A7">
        <w:t xml:space="preserve">Положению </w:t>
      </w:r>
      <w:r>
        <w:t xml:space="preserve"> </w:t>
      </w:r>
      <w:r w:rsidRPr="009A67A7">
        <w:t xml:space="preserve">о </w:t>
      </w:r>
      <w:r>
        <w:t xml:space="preserve"> </w:t>
      </w:r>
      <w:r w:rsidRPr="009A67A7">
        <w:t>расчете размера платы за</w:t>
      </w:r>
      <w:r>
        <w:t xml:space="preserve">   </w:t>
      </w:r>
      <w:r w:rsidRPr="009A67A7">
        <w:t xml:space="preserve"> пользование </w:t>
      </w:r>
      <w:r>
        <w:t xml:space="preserve">   </w:t>
      </w:r>
      <w:r w:rsidRPr="009A67A7">
        <w:t xml:space="preserve">жилым </w:t>
      </w:r>
      <w:r>
        <w:t xml:space="preserve"> </w:t>
      </w:r>
      <w:r w:rsidRPr="009A67A7">
        <w:t>помещением (платы</w:t>
      </w:r>
      <w:r>
        <w:t xml:space="preserve">  </w:t>
      </w:r>
      <w:r w:rsidRPr="009A67A7">
        <w:t xml:space="preserve"> за </w:t>
      </w:r>
      <w:r>
        <w:t xml:space="preserve">  </w:t>
      </w:r>
      <w:r w:rsidRPr="009A67A7">
        <w:t>наём)</w:t>
      </w:r>
      <w:r>
        <w:t xml:space="preserve">    </w:t>
      </w:r>
      <w:r w:rsidRPr="009A67A7">
        <w:t xml:space="preserve"> для </w:t>
      </w:r>
      <w:r>
        <w:t xml:space="preserve">    </w:t>
      </w:r>
      <w:r w:rsidRPr="009A67A7">
        <w:t>нанимателей жилых</w:t>
      </w:r>
      <w:r>
        <w:t xml:space="preserve">   </w:t>
      </w:r>
      <w:r w:rsidRPr="009A67A7">
        <w:t xml:space="preserve"> </w:t>
      </w:r>
      <w:r>
        <w:t xml:space="preserve"> </w:t>
      </w:r>
      <w:r w:rsidRPr="009A67A7">
        <w:t>помещений</w:t>
      </w:r>
      <w:r>
        <w:t xml:space="preserve">    </w:t>
      </w:r>
      <w:r w:rsidRPr="009A67A7">
        <w:t xml:space="preserve"> по</w:t>
      </w:r>
      <w:r>
        <w:t xml:space="preserve">     </w:t>
      </w:r>
      <w:r w:rsidRPr="009A67A7">
        <w:t>договорам</w:t>
      </w:r>
      <w:r>
        <w:t xml:space="preserve">   </w:t>
      </w:r>
      <w:r w:rsidRPr="009A67A7">
        <w:t>социального</w:t>
      </w:r>
      <w:r>
        <w:t xml:space="preserve">     </w:t>
      </w:r>
      <w:r w:rsidRPr="009A67A7">
        <w:t xml:space="preserve">найма </w:t>
      </w:r>
      <w:r>
        <w:t xml:space="preserve">     </w:t>
      </w:r>
      <w:r w:rsidRPr="009A67A7">
        <w:t xml:space="preserve">и </w:t>
      </w:r>
      <w:r>
        <w:t xml:space="preserve">    </w:t>
      </w:r>
      <w:r w:rsidRPr="009A67A7">
        <w:t xml:space="preserve">договорам </w:t>
      </w:r>
      <w:r>
        <w:t xml:space="preserve">  </w:t>
      </w:r>
      <w:r w:rsidRPr="009A67A7">
        <w:t>найма</w:t>
      </w:r>
      <w:r>
        <w:t xml:space="preserve">           </w:t>
      </w:r>
      <w:r w:rsidRPr="009A67A7">
        <w:t>жилых</w:t>
      </w:r>
      <w:r>
        <w:t xml:space="preserve">        </w:t>
      </w:r>
      <w:r w:rsidRPr="009A67A7">
        <w:t xml:space="preserve"> </w:t>
      </w:r>
      <w:r>
        <w:t xml:space="preserve">  </w:t>
      </w:r>
      <w:r w:rsidRPr="009A67A7">
        <w:t xml:space="preserve">помещений, муниципального </w:t>
      </w:r>
      <w:r>
        <w:t xml:space="preserve">  </w:t>
      </w:r>
      <w:r w:rsidRPr="009A67A7">
        <w:t>жилищного</w:t>
      </w:r>
      <w:r>
        <w:t xml:space="preserve">  </w:t>
      </w:r>
      <w:r w:rsidRPr="009A67A7">
        <w:t xml:space="preserve"> фонда</w:t>
      </w:r>
      <w:r>
        <w:t xml:space="preserve"> </w:t>
      </w:r>
      <w:r w:rsidRPr="009A67A7">
        <w:t xml:space="preserve"> </w:t>
      </w:r>
      <w:r>
        <w:t xml:space="preserve"> </w:t>
      </w:r>
      <w:r w:rsidRPr="009A67A7">
        <w:t>в муниципальном образовании</w:t>
      </w:r>
      <w:r>
        <w:t xml:space="preserve"> </w:t>
      </w:r>
      <w:r w:rsidRPr="00EF77C3">
        <w:t xml:space="preserve"> </w:t>
      </w:r>
      <w:r w:rsidRPr="009A67A7">
        <w:t>Небыловское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Значения коэффициентов,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используемых для расчета размера платы за пользование жилым помещением (платы за наём) для нанимателей жилых помещений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 договорам социального найма и договорам найма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жилых помещений муниципального жилищного фонда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в муниципальном образовании </w:t>
      </w:r>
      <w:r>
        <w:rPr>
          <w:b/>
          <w:sz w:val="28"/>
          <w:szCs w:val="28"/>
        </w:rPr>
        <w:t>Небыловское</w:t>
      </w: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 соответствия платы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Руководствуясь ст.156 Жилищного кодекса Российской Федерации,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 учетом сложившихся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социально-экономических условий, значение коэффиц</w:t>
      </w:r>
      <w:r w:rsidR="00A87D5A">
        <w:rPr>
          <w:rFonts w:ascii="Times New Roman" w:hAnsi="Times New Roman" w:cs="Times New Roman"/>
          <w:sz w:val="28"/>
          <w:szCs w:val="28"/>
        </w:rPr>
        <w:t>иента соответствия платы на 2021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 w:rsidR="00E814DB">
        <w:rPr>
          <w:rFonts w:ascii="Times New Roman" w:hAnsi="Times New Roman" w:cs="Times New Roman"/>
          <w:sz w:val="28"/>
          <w:szCs w:val="28"/>
        </w:rPr>
        <w:t>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качество жилого помещения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качество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благоустройство жилого помещения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благоустройство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lastRenderedPageBreak/>
        <w:t>Коэффициенты, характеризующие месторасположение дома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месторасположение дома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</w:t>
      </w:r>
      <w:r w:rsidR="00A87D5A">
        <w:rPr>
          <w:rFonts w:ascii="Times New Roman" w:hAnsi="Times New Roman" w:cs="Times New Roman"/>
          <w:sz w:val="28"/>
          <w:szCs w:val="28"/>
        </w:rPr>
        <w:t>на 2021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>
        <w:rPr>
          <w:rFonts w:ascii="Times New Roman" w:hAnsi="Times New Roman" w:cs="Times New Roman"/>
          <w:sz w:val="28"/>
          <w:szCs w:val="28"/>
        </w:rPr>
        <w:t>1,0.</w:t>
      </w:r>
    </w:p>
    <w:p w:rsidR="00933631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Таблица 1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Значения коэффициентов, характеризующих качество и благоустройство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жилого помещения, месторасположения дома (К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>,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1276"/>
      </w:tblGrid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9381B">
              <w:t>Коэффи-циенты</w:t>
            </w:r>
            <w:proofErr w:type="spellEnd"/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Параметры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Характеристика жилого помещения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Значения</w:t>
            </w:r>
          </w:p>
        </w:tc>
      </w:tr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1</w:t>
            </w:r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2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3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4</w:t>
            </w:r>
          </w:p>
        </w:tc>
      </w:tr>
      <w:tr w:rsidR="00933631" w:rsidRPr="0019381B" w:rsidTr="005053E4">
        <w:trPr>
          <w:trHeight w:val="4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r w:rsidRPr="0019381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качество жилого помещения (материалы стен)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кирпичные, блочные, панельные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деревянные, смешанные, МКД без мест общего пользования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</w:t>
            </w:r>
            <w:r>
              <w:t>95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r w:rsidRPr="0019381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жилого помещения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 и горячим водоснабжением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отоплением, без горячего водоснабжения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центрального отопления, с частичными удобствами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0,9</w:t>
            </w:r>
            <w:r>
              <w:t>5</w:t>
            </w:r>
          </w:p>
        </w:tc>
      </w:tr>
      <w:tr w:rsidR="00933631" w:rsidRPr="0019381B" w:rsidTr="005053E4">
        <w:trPr>
          <w:trHeight w:val="26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удобств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0,9</w:t>
            </w:r>
          </w:p>
        </w:tc>
      </w:tr>
    </w:tbl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7B6" w:rsidRDefault="003477B6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78A" w:rsidRDefault="00280E2D" w:rsidP="0035278A">
      <w:pPr>
        <w:ind w:left="4820"/>
        <w:jc w:val="center"/>
      </w:pPr>
      <w:r>
        <w:lastRenderedPageBreak/>
        <w:t>Приложение № 2</w:t>
      </w:r>
    </w:p>
    <w:p w:rsidR="0035278A" w:rsidRDefault="0035278A" w:rsidP="0035278A">
      <w:pPr>
        <w:ind w:left="4820"/>
        <w:jc w:val="center"/>
      </w:pPr>
      <w:r>
        <w:t>к решению Совета народных депутатов</w:t>
      </w:r>
    </w:p>
    <w:p w:rsidR="0035278A" w:rsidRDefault="0035278A" w:rsidP="0035278A">
      <w:pPr>
        <w:ind w:left="4820"/>
        <w:jc w:val="center"/>
      </w:pPr>
      <w:r>
        <w:t>муниципального  образования Небыловское</w:t>
      </w:r>
    </w:p>
    <w:p w:rsidR="0035278A" w:rsidRDefault="0035278A" w:rsidP="0035278A">
      <w:pPr>
        <w:ind w:left="4820"/>
        <w:jc w:val="center"/>
      </w:pPr>
      <w:r>
        <w:t>Юрьев-Польского района</w:t>
      </w:r>
    </w:p>
    <w:p w:rsidR="0035278A" w:rsidRPr="00234F0F" w:rsidRDefault="003477B6" w:rsidP="0035278A">
      <w:pPr>
        <w:ind w:left="4820"/>
        <w:jc w:val="center"/>
      </w:pPr>
      <w:r>
        <w:t>от 20</w:t>
      </w:r>
      <w:r w:rsidR="00234F0F" w:rsidRPr="00234F0F">
        <w:t>.1</w:t>
      </w:r>
      <w:r>
        <w:t>1.2020 № 17</w:t>
      </w: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РАСЧЕТ</w:t>
      </w: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размера базовой ставки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>
        <w:rPr>
          <w:b/>
          <w:sz w:val="28"/>
          <w:szCs w:val="28"/>
        </w:rPr>
        <w:t>Небыловское</w:t>
      </w:r>
      <w:r w:rsidR="00A87D5A">
        <w:rPr>
          <w:b/>
          <w:sz w:val="28"/>
          <w:szCs w:val="28"/>
        </w:rPr>
        <w:t xml:space="preserve"> на 2021</w:t>
      </w:r>
      <w:r w:rsidRPr="0019381B">
        <w:rPr>
          <w:b/>
          <w:sz w:val="28"/>
          <w:szCs w:val="28"/>
        </w:rPr>
        <w:t xml:space="preserve"> год</w:t>
      </w:r>
    </w:p>
    <w:p w:rsidR="00933631" w:rsidRDefault="00933631" w:rsidP="00933631"/>
    <w:p w:rsidR="00933631" w:rsidRDefault="00933631" w:rsidP="00933631"/>
    <w:p w:rsidR="00933631" w:rsidRPr="0019381B" w:rsidRDefault="00933631" w:rsidP="0093363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Расчет базовой ставки за пользование жилым помещением (платы за наём) по группам домов:</w:t>
      </w:r>
    </w:p>
    <w:p w:rsidR="00933631" w:rsidRPr="0019381B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="00033DE8">
        <w:rPr>
          <w:rFonts w:ascii="Times New Roman" w:hAnsi="Times New Roman" w:cs="Times New Roman"/>
          <w:sz w:val="28"/>
          <w:szCs w:val="28"/>
        </w:rPr>
        <w:t>.</w:t>
      </w:r>
    </w:p>
    <w:p w:rsidR="00F54CF7" w:rsidRDefault="00F54CF7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158" w:rsidRPr="0019381B" w:rsidRDefault="00AC5158" w:rsidP="00AC5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22C5">
        <w:rPr>
          <w:rFonts w:ascii="Times New Roman" w:hAnsi="Times New Roman" w:cs="Times New Roman"/>
          <w:sz w:val="28"/>
          <w:szCs w:val="28"/>
        </w:rPr>
        <w:t xml:space="preserve">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 xml:space="preserve">по Владимирской области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 </w:t>
      </w:r>
      <w:r w:rsidRPr="003E22C5">
        <w:rPr>
          <w:rFonts w:ascii="Times New Roman" w:hAnsi="Times New Roman" w:cs="Times New Roman"/>
          <w:sz w:val="28"/>
          <w:szCs w:val="28"/>
        </w:rPr>
        <w:t>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статистики (размещены в Единой межведомственной информационно-статистической системе (ЕМИСС) составила 43224,33 рублей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AC5158" w:rsidRPr="0019381B" w:rsidRDefault="00AC5158" w:rsidP="00AC515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158" w:rsidRPr="0019381B" w:rsidRDefault="00AC5158" w:rsidP="00AC515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Н</w:t>
      </w:r>
      <w:r w:rsidRPr="0019381B"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43224,</w:t>
      </w:r>
      <w:proofErr w:type="gramStart"/>
      <w:r>
        <w:rPr>
          <w:rFonts w:ascii="Times New Roman" w:hAnsi="Times New Roman"/>
          <w:sz w:val="28"/>
          <w:szCs w:val="28"/>
        </w:rPr>
        <w:t>33  *</w:t>
      </w:r>
      <w:proofErr w:type="gramEnd"/>
      <w:r>
        <w:rPr>
          <w:rFonts w:ascii="Times New Roman" w:hAnsi="Times New Roman"/>
          <w:sz w:val="28"/>
          <w:szCs w:val="28"/>
        </w:rPr>
        <w:t xml:space="preserve"> 0,001 = 43,22</w:t>
      </w:r>
      <w:r w:rsidRPr="0019381B"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 w:rsidRPr="0019381B">
        <w:rPr>
          <w:rFonts w:ascii="Times New Roman" w:hAnsi="Times New Roman"/>
          <w:sz w:val="28"/>
          <w:szCs w:val="28"/>
        </w:rPr>
        <w:t>кв.м</w:t>
      </w:r>
      <w:proofErr w:type="spellEnd"/>
      <w:r w:rsidRPr="0019381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33631" w:rsidRPr="003477B6" w:rsidRDefault="00933631" w:rsidP="003477B6">
      <w:pPr>
        <w:pStyle w:val="ConsPlusNormal"/>
        <w:ind w:firstLine="0"/>
        <w:rPr>
          <w:rFonts w:ascii="Times New Roman" w:hAnsi="Times New Roman" w:cs="Times New Roman"/>
        </w:rPr>
      </w:pPr>
    </w:p>
    <w:sectPr w:rsidR="00933631" w:rsidRPr="003477B6" w:rsidSect="003477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631"/>
    <w:rsid w:val="00001EF6"/>
    <w:rsid w:val="00023DF7"/>
    <w:rsid w:val="00032B72"/>
    <w:rsid w:val="00033DE8"/>
    <w:rsid w:val="00045E03"/>
    <w:rsid w:val="00050A06"/>
    <w:rsid w:val="00057F6F"/>
    <w:rsid w:val="000601EB"/>
    <w:rsid w:val="00067476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2F0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34F0F"/>
    <w:rsid w:val="0025463D"/>
    <w:rsid w:val="00261AB5"/>
    <w:rsid w:val="002752FE"/>
    <w:rsid w:val="00277C55"/>
    <w:rsid w:val="00280E2D"/>
    <w:rsid w:val="00286554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477B6"/>
    <w:rsid w:val="0035099C"/>
    <w:rsid w:val="00352622"/>
    <w:rsid w:val="0035278A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16F8"/>
    <w:rsid w:val="003C7213"/>
    <w:rsid w:val="003D3F58"/>
    <w:rsid w:val="003E1A8D"/>
    <w:rsid w:val="003F77C0"/>
    <w:rsid w:val="00406799"/>
    <w:rsid w:val="0041294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E5351"/>
    <w:rsid w:val="004F0CAC"/>
    <w:rsid w:val="004F18E5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57A7B"/>
    <w:rsid w:val="00561DAA"/>
    <w:rsid w:val="00563A71"/>
    <w:rsid w:val="00563E14"/>
    <w:rsid w:val="005821C3"/>
    <w:rsid w:val="005956D4"/>
    <w:rsid w:val="005B1213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0329A"/>
    <w:rsid w:val="00613782"/>
    <w:rsid w:val="0062118D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2D2C"/>
    <w:rsid w:val="006B699A"/>
    <w:rsid w:val="006B7875"/>
    <w:rsid w:val="006C144A"/>
    <w:rsid w:val="006C1BE0"/>
    <w:rsid w:val="006C67BD"/>
    <w:rsid w:val="006C6A5B"/>
    <w:rsid w:val="006D4203"/>
    <w:rsid w:val="006D451E"/>
    <w:rsid w:val="006E411A"/>
    <w:rsid w:val="006F7FF6"/>
    <w:rsid w:val="0070453D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06CC5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1A08"/>
    <w:rsid w:val="009278A6"/>
    <w:rsid w:val="00933631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111"/>
    <w:rsid w:val="00A659B6"/>
    <w:rsid w:val="00A77EF9"/>
    <w:rsid w:val="00A80B1F"/>
    <w:rsid w:val="00A8519D"/>
    <w:rsid w:val="00A86587"/>
    <w:rsid w:val="00A87D5A"/>
    <w:rsid w:val="00A96855"/>
    <w:rsid w:val="00AA794C"/>
    <w:rsid w:val="00AB148B"/>
    <w:rsid w:val="00AB6427"/>
    <w:rsid w:val="00AC37F7"/>
    <w:rsid w:val="00AC5158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0ECF"/>
    <w:rsid w:val="00B67913"/>
    <w:rsid w:val="00B74D1F"/>
    <w:rsid w:val="00B75DAB"/>
    <w:rsid w:val="00B83C24"/>
    <w:rsid w:val="00B871D1"/>
    <w:rsid w:val="00B92571"/>
    <w:rsid w:val="00B93BE2"/>
    <w:rsid w:val="00BA22EA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486D"/>
    <w:rsid w:val="00D17627"/>
    <w:rsid w:val="00D305AE"/>
    <w:rsid w:val="00D427C0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3EEC"/>
    <w:rsid w:val="00DF4BB1"/>
    <w:rsid w:val="00DF54B0"/>
    <w:rsid w:val="00E13D36"/>
    <w:rsid w:val="00E341F4"/>
    <w:rsid w:val="00E373F5"/>
    <w:rsid w:val="00E52602"/>
    <w:rsid w:val="00E55742"/>
    <w:rsid w:val="00E57D69"/>
    <w:rsid w:val="00E60131"/>
    <w:rsid w:val="00E60A4B"/>
    <w:rsid w:val="00E679CA"/>
    <w:rsid w:val="00E67A8E"/>
    <w:rsid w:val="00E70DFD"/>
    <w:rsid w:val="00E7777E"/>
    <w:rsid w:val="00E77D77"/>
    <w:rsid w:val="00E77F86"/>
    <w:rsid w:val="00E814DB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05533"/>
    <w:rsid w:val="00F16DE9"/>
    <w:rsid w:val="00F22FEC"/>
    <w:rsid w:val="00F251E2"/>
    <w:rsid w:val="00F30301"/>
    <w:rsid w:val="00F30532"/>
    <w:rsid w:val="00F40272"/>
    <w:rsid w:val="00F50DE3"/>
    <w:rsid w:val="00F52478"/>
    <w:rsid w:val="00F53195"/>
    <w:rsid w:val="00F54CF7"/>
    <w:rsid w:val="00F8125E"/>
    <w:rsid w:val="00F9021F"/>
    <w:rsid w:val="00F931A2"/>
    <w:rsid w:val="00F93C06"/>
    <w:rsid w:val="00F97F60"/>
    <w:rsid w:val="00FA1CAD"/>
    <w:rsid w:val="00FA6815"/>
    <w:rsid w:val="00FC54EC"/>
    <w:rsid w:val="00FC5EF2"/>
    <w:rsid w:val="00FC659B"/>
    <w:rsid w:val="00FD3128"/>
    <w:rsid w:val="00FE1898"/>
    <w:rsid w:val="00FE18AD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C894-AFFA-4EE9-A44B-11A18518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3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33631"/>
    <w:pPr>
      <w:keepNext/>
      <w:suppressAutoHyphens w:val="0"/>
      <w:jc w:val="center"/>
      <w:outlineLvl w:val="2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631"/>
    <w:rPr>
      <w:b/>
      <w:bCs/>
      <w:sz w:val="32"/>
    </w:rPr>
  </w:style>
  <w:style w:type="paragraph" w:styleId="a3">
    <w:name w:val="Title"/>
    <w:basedOn w:val="a"/>
    <w:link w:val="a4"/>
    <w:qFormat/>
    <w:rsid w:val="00933631"/>
    <w:pPr>
      <w:suppressAutoHyphens w:val="0"/>
      <w:jc w:val="center"/>
    </w:pPr>
    <w:rPr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3631"/>
    <w:rPr>
      <w:b/>
      <w:bCs/>
      <w:sz w:val="32"/>
    </w:rPr>
  </w:style>
  <w:style w:type="paragraph" w:styleId="a5">
    <w:name w:val="Body Text"/>
    <w:basedOn w:val="a"/>
    <w:link w:val="a6"/>
    <w:rsid w:val="00933631"/>
    <w:pPr>
      <w:suppressAutoHyphens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33631"/>
    <w:rPr>
      <w:sz w:val="28"/>
    </w:rPr>
  </w:style>
  <w:style w:type="paragraph" w:customStyle="1" w:styleId="ConsPlusNormal">
    <w:name w:val="ConsPlusNormal"/>
    <w:rsid w:val="00933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33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3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336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EA6017BB0179B217A93CF4FB21EFAA232329F860F2F1976AFB4394F9XDe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6FA2A11963EF9B06A1EA6017BB0179B216A730F4F721EFAA232329F860F2F1976AFB4396F9D352X9e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6FA2A11963EF9B06A1EA6017BB0179B216A730F4F721EFAA232329F860F2F1976AFB4396F8DB5AX9eEF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6FA2A11963EF9B06A1EA6017BB0179B216A73CFDF521EFAA232329F8X6e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FA2A11963EF9B06A1EA6017BB0179B217A93CF4FB21EFAA232329F860F2F1976AFB4394FAXD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96B11-5C9F-4F03-BDC9-062BBF0C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18</cp:revision>
  <cp:lastPrinted>2020-10-16T06:09:00Z</cp:lastPrinted>
  <dcterms:created xsi:type="dcterms:W3CDTF">2020-10-13T08:08:00Z</dcterms:created>
  <dcterms:modified xsi:type="dcterms:W3CDTF">2020-11-19T10:09:00Z</dcterms:modified>
</cp:coreProperties>
</file>